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77A6F" w:rsidRPr="00877A6F">
        <w:rPr>
          <w:sz w:val="22"/>
        </w:rPr>
        <w:t>Paulo Ribeiro Gomes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877A6F">
        <w:rPr>
          <w:sz w:val="22"/>
        </w:rPr>
        <w:t>70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77A6F">
        <w:rPr>
          <w:sz w:val="22"/>
        </w:rPr>
        <w:t>Tremor a/e/DP?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877A6F">
        <w:rPr>
          <w:sz w:val="22"/>
        </w:rPr>
        <w:t>1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275D2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77A6F">
        <w:t>8.1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77A6F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77A6F">
        <w:rPr>
          <w:noProof/>
          <w:sz w:val="24"/>
        </w:rPr>
        <w:t>1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CE7" w:rsidRDefault="002E3CE7">
      <w:r>
        <w:separator/>
      </w:r>
    </w:p>
  </w:endnote>
  <w:endnote w:type="continuationSeparator" w:id="0">
    <w:p w:rsidR="002E3CE7" w:rsidRDefault="002E3C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E3CE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CE7" w:rsidRDefault="002E3CE7">
      <w:r>
        <w:separator/>
      </w:r>
    </w:p>
  </w:footnote>
  <w:footnote w:type="continuationSeparator" w:id="0">
    <w:p w:rsidR="002E3CE7" w:rsidRDefault="002E3C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3CE7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50920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4341</cp:revision>
  <cp:lastPrinted>2022-03-24T14:28:00Z</cp:lastPrinted>
  <dcterms:created xsi:type="dcterms:W3CDTF">2016-03-08T22:06:00Z</dcterms:created>
  <dcterms:modified xsi:type="dcterms:W3CDTF">2022-07-01T19:01:00Z</dcterms:modified>
</cp:coreProperties>
</file>